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76E3" w14:textId="77777777" w:rsidR="00D24030" w:rsidRPr="00306D82" w:rsidRDefault="00D24030" w:rsidP="00D24030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Accademia di Belle Arti di Napoli</w:t>
      </w:r>
    </w:p>
    <w:p w14:paraId="635BDEB2" w14:textId="6E590825" w:rsidR="00D24030" w:rsidRPr="00306D82" w:rsidRDefault="00D24030" w:rsidP="00D24030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Corso di estetica</w:t>
      </w:r>
      <w:r w:rsidR="00974DCB">
        <w:rPr>
          <w:rFonts w:cs="Times New Roman"/>
          <w:sz w:val="24"/>
        </w:rPr>
        <w:t xml:space="preserve"> dei nuovi media</w:t>
      </w:r>
      <w:r w:rsidRPr="00306D82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bi</w:t>
      </w:r>
      <w:r w:rsidRPr="00306D82">
        <w:rPr>
          <w:rFonts w:cs="Times New Roman"/>
          <w:sz w:val="24"/>
        </w:rPr>
        <w:t>ennio – a. a. 202</w:t>
      </w:r>
      <w:r w:rsidR="008569DF">
        <w:rPr>
          <w:rFonts w:cs="Times New Roman"/>
          <w:sz w:val="24"/>
        </w:rPr>
        <w:t>3</w:t>
      </w:r>
      <w:r w:rsidRPr="00306D82">
        <w:rPr>
          <w:rFonts w:cs="Times New Roman"/>
          <w:sz w:val="24"/>
        </w:rPr>
        <w:t>-202</w:t>
      </w:r>
      <w:r w:rsidR="008569DF">
        <w:rPr>
          <w:rFonts w:cs="Times New Roman"/>
          <w:sz w:val="24"/>
        </w:rPr>
        <w:t>4</w:t>
      </w:r>
      <w:r w:rsidRPr="00306D82">
        <w:rPr>
          <w:rFonts w:cs="Times New Roman"/>
          <w:sz w:val="24"/>
        </w:rPr>
        <w:t xml:space="preserve"> </w:t>
      </w:r>
    </w:p>
    <w:p w14:paraId="567B32CC" w14:textId="77777777" w:rsidR="00D24030" w:rsidRPr="00306D82" w:rsidRDefault="00D24030" w:rsidP="00D24030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Prof. Dario Giugliano </w:t>
      </w:r>
    </w:p>
    <w:p w14:paraId="4F5897AC" w14:textId="77777777" w:rsidR="00D24030" w:rsidRPr="00306D82" w:rsidRDefault="00D24030" w:rsidP="00D24030"/>
    <w:p w14:paraId="14BF79FA" w14:textId="77777777" w:rsidR="00D24030" w:rsidRPr="00306D82" w:rsidRDefault="00D24030" w:rsidP="00D24030"/>
    <w:p w14:paraId="786FAF75" w14:textId="1D17DD03" w:rsidR="00280CFC" w:rsidRDefault="00D24030" w:rsidP="00D24030">
      <w:r w:rsidRPr="00306D82">
        <w:t xml:space="preserve">Titolo: </w:t>
      </w:r>
      <w:r w:rsidR="006C5803">
        <w:t>Per una teoria estetica dei nuovi media alla luce della geopolitica</w:t>
      </w:r>
    </w:p>
    <w:p w14:paraId="6A5A584C" w14:textId="26FA4E2D" w:rsidR="00A73810" w:rsidRDefault="00A73810"/>
    <w:p w14:paraId="6B95E3C5" w14:textId="32EF25F4" w:rsidR="00A73810" w:rsidRDefault="00D24030">
      <w:r>
        <w:t xml:space="preserve">L’obiettivo del corso è quello di </w:t>
      </w:r>
      <w:r w:rsidR="00C50C52">
        <w:t>ripensare i fondamenti della teoria estetica, alla luce del fenomeno della memoria digitale, letto in una prospettiva geopolitica</w:t>
      </w:r>
      <w:r w:rsidR="00DD7E1B">
        <w:t xml:space="preserve">. </w:t>
      </w:r>
      <w:r w:rsidR="009900B2">
        <w:t xml:space="preserve">Lo strumento di cui ci serviremo sarà il concetto di ideologia, opportunamente analizzato alla luce delle teorie semiotiche del secondo Novecento. </w:t>
      </w:r>
    </w:p>
    <w:p w14:paraId="44FA81D6" w14:textId="5953B64C" w:rsidR="00A73810" w:rsidRDefault="00A73810"/>
    <w:p w14:paraId="7B856D5A" w14:textId="48C11D8A" w:rsidR="00A73810" w:rsidRDefault="00A73810"/>
    <w:p w14:paraId="33971D1C" w14:textId="47449D2E" w:rsidR="00A73810" w:rsidRDefault="00A73810"/>
    <w:p w14:paraId="2E4EB7AB" w14:textId="1CE8D950" w:rsidR="00A73810" w:rsidRDefault="00A73810"/>
    <w:p w14:paraId="2BE5A2C3" w14:textId="23A1DE5F" w:rsidR="00A73810" w:rsidRDefault="00A73810"/>
    <w:p w14:paraId="13DC9996" w14:textId="10FCD661" w:rsidR="00A73810" w:rsidRDefault="00A73810"/>
    <w:p w14:paraId="4EB8F445" w14:textId="287FDB47" w:rsidR="00A73810" w:rsidRDefault="00A73810"/>
    <w:p w14:paraId="4C0BEEF6" w14:textId="0F5FDC4B" w:rsidR="00A73810" w:rsidRDefault="00A73810">
      <w:r>
        <w:t xml:space="preserve">Testi: </w:t>
      </w:r>
    </w:p>
    <w:p w14:paraId="4E5B98FB" w14:textId="50200EF6" w:rsidR="00A73810" w:rsidRDefault="00A73810" w:rsidP="00A73810">
      <w:pPr>
        <w:pStyle w:val="Paragrafoelenco"/>
        <w:numPr>
          <w:ilvl w:val="0"/>
          <w:numId w:val="1"/>
        </w:numPr>
      </w:pPr>
      <w:r>
        <w:t xml:space="preserve">Dario Giugliano, </w:t>
      </w:r>
      <w:r w:rsidRPr="00A73810">
        <w:rPr>
          <w:i/>
          <w:iCs/>
        </w:rPr>
        <w:t>La comunità del senso. Introduzione a un’estetica geopolitica</w:t>
      </w:r>
      <w:r>
        <w:t xml:space="preserve">, Castelvecchi </w:t>
      </w:r>
    </w:p>
    <w:p w14:paraId="39BC56F3" w14:textId="3396A103" w:rsidR="00C50C52" w:rsidRDefault="00C50C52" w:rsidP="00A73810">
      <w:pPr>
        <w:pStyle w:val="Paragrafoelenco"/>
        <w:numPr>
          <w:ilvl w:val="0"/>
          <w:numId w:val="1"/>
        </w:numPr>
      </w:pPr>
      <w:r>
        <w:t xml:space="preserve">Luis J. </w:t>
      </w:r>
      <w:proofErr w:type="spellStart"/>
      <w:r>
        <w:t>Prieto</w:t>
      </w:r>
      <w:proofErr w:type="spellEnd"/>
      <w:r>
        <w:t xml:space="preserve">, “Pertinenza e ideologia”, in Id., </w:t>
      </w:r>
      <w:r w:rsidRPr="00C50C52">
        <w:rPr>
          <w:i/>
          <w:iCs/>
        </w:rPr>
        <w:t>Pertinenza e pratica</w:t>
      </w:r>
      <w:r>
        <w:t>, Feltrinelli</w:t>
      </w:r>
    </w:p>
    <w:p w14:paraId="3373841A" w14:textId="77777777" w:rsidR="008569DF" w:rsidRDefault="008569DF" w:rsidP="008569DF">
      <w:pPr>
        <w:pStyle w:val="Paragrafoelenco"/>
      </w:pPr>
    </w:p>
    <w:p w14:paraId="15B0D493" w14:textId="77777777" w:rsidR="008569DF" w:rsidRDefault="008569DF" w:rsidP="008569DF">
      <w:pPr>
        <w:pStyle w:val="Paragrafoelenco"/>
      </w:pPr>
    </w:p>
    <w:p w14:paraId="6151F1EC" w14:textId="579D0FF4" w:rsidR="008569DF" w:rsidRDefault="008569DF" w:rsidP="008569DF">
      <w:pPr>
        <w:pStyle w:val="Paragrafoelenco"/>
        <w:ind w:left="0"/>
      </w:pPr>
      <w:r>
        <w:t xml:space="preserve">Uno dei seguenti testi: </w:t>
      </w:r>
    </w:p>
    <w:p w14:paraId="44A501A7" w14:textId="77777777" w:rsidR="008569DF" w:rsidRDefault="008569DF" w:rsidP="008569DF">
      <w:pPr>
        <w:pStyle w:val="Paragrafoelenco"/>
        <w:ind w:left="0"/>
      </w:pPr>
    </w:p>
    <w:p w14:paraId="0D7BD541" w14:textId="5B7EE97F" w:rsidR="008569DF" w:rsidRDefault="00BC76BF" w:rsidP="008569DF">
      <w:pPr>
        <w:pStyle w:val="Paragrafoelenco"/>
        <w:numPr>
          <w:ilvl w:val="0"/>
          <w:numId w:val="2"/>
        </w:numPr>
      </w:pPr>
      <w:r>
        <w:t xml:space="preserve">Ariel Dorfman e </w:t>
      </w:r>
      <w:r w:rsidR="008A4138">
        <w:t xml:space="preserve">Armand </w:t>
      </w:r>
      <w:proofErr w:type="spellStart"/>
      <w:r w:rsidR="008A4138">
        <w:t>Mattelart</w:t>
      </w:r>
      <w:proofErr w:type="spellEnd"/>
      <w:r w:rsidR="008A4138">
        <w:t xml:space="preserve">, </w:t>
      </w:r>
      <w:r w:rsidR="008A4138" w:rsidRPr="00F85067">
        <w:rPr>
          <w:i/>
          <w:iCs/>
        </w:rPr>
        <w:t>Come leggere Paperino. Ideologia e politica nel mondo Disney</w:t>
      </w:r>
      <w:r w:rsidR="008A4138">
        <w:t xml:space="preserve">, </w:t>
      </w:r>
      <w:r>
        <w:t xml:space="preserve">Feltrinelli (oppure la più recente edizione </w:t>
      </w:r>
      <w:proofErr w:type="spellStart"/>
      <w:r>
        <w:t>Pgreco</w:t>
      </w:r>
      <w:proofErr w:type="spellEnd"/>
      <w:r>
        <w:t>)</w:t>
      </w:r>
    </w:p>
    <w:p w14:paraId="5323CA5B" w14:textId="77777777" w:rsidR="00280656" w:rsidRDefault="00280656" w:rsidP="00280656">
      <w:pPr>
        <w:pStyle w:val="Paragrafoelenco"/>
        <w:numPr>
          <w:ilvl w:val="0"/>
          <w:numId w:val="2"/>
        </w:numPr>
      </w:pPr>
      <w:r>
        <w:t xml:space="preserve">Gabriele Balbi, </w:t>
      </w:r>
      <w:r w:rsidRPr="00A73810">
        <w:rPr>
          <w:i/>
          <w:iCs/>
        </w:rPr>
        <w:t>L’ultima ideologia. Breve storia della rivoluzione digitale</w:t>
      </w:r>
      <w:r>
        <w:t xml:space="preserve">, Laterza </w:t>
      </w:r>
    </w:p>
    <w:p w14:paraId="7BA64478" w14:textId="77777777" w:rsidR="00A66A05" w:rsidRDefault="00A66A05" w:rsidP="00280656">
      <w:pPr>
        <w:pStyle w:val="Paragrafoelenco"/>
      </w:pPr>
    </w:p>
    <w:sectPr w:rsidR="00A66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8EA"/>
    <w:multiLevelType w:val="hybridMultilevel"/>
    <w:tmpl w:val="648CC7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1358"/>
    <w:multiLevelType w:val="hybridMultilevel"/>
    <w:tmpl w:val="497CA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2716">
    <w:abstractNumId w:val="1"/>
  </w:num>
  <w:num w:numId="2" w16cid:durableId="101654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10"/>
    <w:rsid w:val="0013575C"/>
    <w:rsid w:val="00280656"/>
    <w:rsid w:val="00280CFC"/>
    <w:rsid w:val="002F246B"/>
    <w:rsid w:val="00496645"/>
    <w:rsid w:val="006C5803"/>
    <w:rsid w:val="00820B75"/>
    <w:rsid w:val="008569DF"/>
    <w:rsid w:val="008A4138"/>
    <w:rsid w:val="00974DCB"/>
    <w:rsid w:val="009900B2"/>
    <w:rsid w:val="00A66A05"/>
    <w:rsid w:val="00A73810"/>
    <w:rsid w:val="00BC76BF"/>
    <w:rsid w:val="00C50C52"/>
    <w:rsid w:val="00D24030"/>
    <w:rsid w:val="00D40BBE"/>
    <w:rsid w:val="00DD7E1B"/>
    <w:rsid w:val="00F8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11574"/>
  <w15:chartTrackingRefBased/>
  <w15:docId w15:val="{AAAAE446-23D7-CE47-A0B6-40EC0189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81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4030"/>
    <w:rPr>
      <w:rFonts w:cstheme="minorBidi"/>
      <w:sz w:val="20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4030"/>
    <w:rPr>
      <w:rFonts w:cstheme="min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2022-11-10T08:32:00Z</dcterms:created>
  <dcterms:modified xsi:type="dcterms:W3CDTF">2023-10-11T21:20:00Z</dcterms:modified>
</cp:coreProperties>
</file>